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659A8" w:rsidRDefault="00C651E1" w:rsidP="005965FD">
      <w:pPr>
        <w:jc w:val="center"/>
        <w:outlineLvl w:val="0"/>
        <w:rPr>
          <w:rFonts w:ascii="Calibri" w:eastAsia="Calibri" w:hAnsi="Calibri" w:cs="Calibri"/>
          <w:b/>
          <w:sz w:val="22"/>
          <w:szCs w:val="22"/>
        </w:rPr>
      </w:pPr>
      <w:r>
        <w:rPr>
          <w:rFonts w:ascii="Calibri" w:eastAsia="Calibri" w:hAnsi="Calibri" w:cs="Calibri"/>
          <w:b/>
          <w:sz w:val="22"/>
          <w:szCs w:val="22"/>
        </w:rPr>
        <w:t>Governing Body for Monkfrith Primary School</w:t>
      </w:r>
    </w:p>
    <w:p w14:paraId="00000002" w14:textId="61204A6E" w:rsidR="00A659A8" w:rsidRDefault="001138DA">
      <w:pPr>
        <w:jc w:val="center"/>
        <w:rPr>
          <w:rFonts w:ascii="Calibri" w:eastAsia="Calibri" w:hAnsi="Calibri" w:cs="Calibri"/>
          <w:b/>
          <w:sz w:val="22"/>
          <w:szCs w:val="22"/>
        </w:rPr>
      </w:pPr>
      <w:r>
        <w:rPr>
          <w:rFonts w:ascii="Calibri" w:eastAsia="Calibri" w:hAnsi="Calibri" w:cs="Calibri"/>
          <w:b/>
          <w:sz w:val="22"/>
          <w:szCs w:val="22"/>
        </w:rPr>
        <w:t>November 2020</w:t>
      </w:r>
    </w:p>
    <w:p w14:paraId="00000003" w14:textId="77777777" w:rsidR="00A659A8" w:rsidRDefault="00A659A8">
      <w:pPr>
        <w:rPr>
          <w:rFonts w:ascii="Calibri" w:eastAsia="Calibri" w:hAnsi="Calibri" w:cs="Calibri"/>
          <w:sz w:val="22"/>
          <w:szCs w:val="22"/>
        </w:rPr>
      </w:pPr>
    </w:p>
    <w:p w14:paraId="00000004" w14:textId="77777777" w:rsidR="00A659A8" w:rsidRDefault="00C651E1" w:rsidP="005965FD">
      <w:pPr>
        <w:jc w:val="center"/>
        <w:outlineLvl w:val="0"/>
        <w:rPr>
          <w:rFonts w:ascii="Calibri" w:eastAsia="Calibri" w:hAnsi="Calibri" w:cs="Calibri"/>
          <w:b/>
          <w:sz w:val="22"/>
          <w:szCs w:val="22"/>
        </w:rPr>
      </w:pPr>
      <w:r>
        <w:rPr>
          <w:rFonts w:ascii="Calibri" w:eastAsia="Calibri" w:hAnsi="Calibri" w:cs="Calibri"/>
          <w:b/>
          <w:sz w:val="22"/>
          <w:szCs w:val="22"/>
        </w:rPr>
        <w:t>Committees and Responsible Governorships</w:t>
      </w:r>
    </w:p>
    <w:p w14:paraId="00000005" w14:textId="77777777" w:rsidR="00A659A8" w:rsidRDefault="00A659A8">
      <w:pPr>
        <w:jc w:val="center"/>
        <w:rPr>
          <w:rFonts w:ascii="Calibri" w:eastAsia="Calibri" w:hAnsi="Calibri" w:cs="Calibri"/>
          <w:sz w:val="22"/>
          <w:szCs w:val="22"/>
        </w:rPr>
      </w:pPr>
    </w:p>
    <w:p w14:paraId="00000006" w14:textId="77777777" w:rsidR="00A659A8" w:rsidRDefault="00C651E1" w:rsidP="005965FD">
      <w:pPr>
        <w:rPr>
          <w:rFonts w:ascii="Calibri" w:eastAsia="Calibri" w:hAnsi="Calibri" w:cs="Calibri"/>
          <w:sz w:val="22"/>
          <w:szCs w:val="22"/>
        </w:rPr>
      </w:pPr>
      <w:r>
        <w:rPr>
          <w:rFonts w:ascii="Calibri" w:eastAsia="Calibri" w:hAnsi="Calibri" w:cs="Calibri"/>
          <w:sz w:val="22"/>
          <w:szCs w:val="22"/>
        </w:rPr>
        <w:t>The Headteacher is entitled to attend all the Committee meetings of the Governing Body (except Pupil Discipline, Staff Dismissal and Dismissal Appeals).   The Chair will attend all meetings.  Governors may attend committee meetings (other than those which they are a member of) as a non-voting observer.</w:t>
      </w:r>
    </w:p>
    <w:p w14:paraId="00000007" w14:textId="77777777" w:rsidR="00A659A8" w:rsidRDefault="00A659A8">
      <w:pPr>
        <w:rPr>
          <w:rFonts w:ascii="Calibri" w:eastAsia="Calibri" w:hAnsi="Calibri" w:cs="Calibri"/>
          <w:sz w:val="22"/>
          <w:szCs w:val="22"/>
        </w:rPr>
      </w:pPr>
      <w:bookmarkStart w:id="0" w:name="_gjdgxs" w:colFirst="0" w:colLast="0"/>
      <w:bookmarkEnd w:id="0"/>
    </w:p>
    <w:p w14:paraId="00000008" w14:textId="77777777" w:rsidR="00A659A8" w:rsidRDefault="00C651E1" w:rsidP="005965FD">
      <w:pPr>
        <w:outlineLvl w:val="0"/>
        <w:rPr>
          <w:rFonts w:ascii="Calibri" w:eastAsia="Calibri" w:hAnsi="Calibri" w:cs="Calibri"/>
          <w:b/>
          <w:sz w:val="22"/>
          <w:szCs w:val="22"/>
          <w:u w:val="single"/>
        </w:rPr>
      </w:pPr>
      <w:r>
        <w:rPr>
          <w:rFonts w:ascii="Calibri" w:eastAsia="Calibri" w:hAnsi="Calibri" w:cs="Calibri"/>
          <w:b/>
          <w:sz w:val="22"/>
          <w:szCs w:val="22"/>
          <w:u w:val="single"/>
        </w:rPr>
        <w:t>COMMITTEES</w:t>
      </w:r>
    </w:p>
    <w:p w14:paraId="00000009" w14:textId="77777777" w:rsidR="00A659A8" w:rsidRDefault="00A659A8">
      <w:pPr>
        <w:rPr>
          <w:rFonts w:ascii="Calibri" w:eastAsia="Calibri" w:hAnsi="Calibri" w:cs="Calibri"/>
          <w:sz w:val="22"/>
          <w:szCs w:val="22"/>
        </w:rPr>
      </w:pPr>
    </w:p>
    <w:p w14:paraId="0000000A" w14:textId="16A8CBC0" w:rsidR="00A659A8" w:rsidRDefault="00C651E1" w:rsidP="005965FD">
      <w:pPr>
        <w:outlineLvl w:val="0"/>
        <w:rPr>
          <w:rFonts w:ascii="Calibri" w:eastAsia="Calibri" w:hAnsi="Calibri" w:cs="Calibri"/>
          <w:b/>
          <w:sz w:val="22"/>
          <w:szCs w:val="22"/>
        </w:rPr>
      </w:pPr>
      <w:r>
        <w:rPr>
          <w:rFonts w:ascii="Calibri" w:eastAsia="Calibri" w:hAnsi="Calibri" w:cs="Calibri"/>
          <w:b/>
          <w:sz w:val="22"/>
          <w:szCs w:val="22"/>
        </w:rPr>
        <w:t xml:space="preserve">Finance </w:t>
      </w:r>
      <w:r w:rsidR="00BA5F4A">
        <w:rPr>
          <w:rFonts w:ascii="Calibri" w:eastAsia="Calibri" w:hAnsi="Calibri" w:cs="Calibri"/>
          <w:b/>
          <w:sz w:val="22"/>
          <w:szCs w:val="22"/>
        </w:rPr>
        <w:t xml:space="preserve">&amp; Resources </w:t>
      </w:r>
      <w:r>
        <w:rPr>
          <w:rFonts w:ascii="Calibri" w:eastAsia="Calibri" w:hAnsi="Calibri" w:cs="Calibri"/>
          <w:b/>
          <w:sz w:val="22"/>
          <w:szCs w:val="22"/>
        </w:rPr>
        <w:t>Committee</w:t>
      </w:r>
    </w:p>
    <w:p w14:paraId="0000000B" w14:textId="77777777" w:rsidR="00A659A8" w:rsidRDefault="00A659A8">
      <w:pPr>
        <w:rPr>
          <w:rFonts w:ascii="Calibri" w:eastAsia="Calibri" w:hAnsi="Calibri" w:cs="Calibri"/>
          <w:sz w:val="22"/>
          <w:szCs w:val="22"/>
        </w:rPr>
      </w:pPr>
    </w:p>
    <w:p w14:paraId="0000000C" w14:textId="3869AA9E" w:rsidR="00A659A8" w:rsidRDefault="00C651E1">
      <w:pPr>
        <w:rPr>
          <w:rFonts w:ascii="Calibri" w:eastAsia="Calibri" w:hAnsi="Calibri" w:cs="Calibri"/>
          <w:sz w:val="22"/>
          <w:szCs w:val="22"/>
        </w:rPr>
      </w:pPr>
      <w:r>
        <w:rPr>
          <w:rFonts w:ascii="Calibri" w:eastAsia="Calibri" w:hAnsi="Calibri" w:cs="Calibri"/>
          <w:sz w:val="22"/>
          <w:szCs w:val="22"/>
        </w:rPr>
        <w:t xml:space="preserve">Jude Deasey, Janet Frost, Simone Roberts, Jonathan Bruck (Chair), Kathy Levine, Rita Parmar, </w:t>
      </w:r>
      <w:r w:rsidR="008D1F8A">
        <w:rPr>
          <w:rFonts w:ascii="Calibri" w:eastAsia="Calibri" w:hAnsi="Calibri" w:cs="Calibri"/>
          <w:sz w:val="22"/>
          <w:szCs w:val="22"/>
        </w:rPr>
        <w:t>Mark Greene</w:t>
      </w:r>
      <w:r w:rsidR="00420FF4">
        <w:rPr>
          <w:rFonts w:ascii="Calibri" w:eastAsia="Calibri" w:hAnsi="Calibri" w:cs="Calibri"/>
          <w:sz w:val="22"/>
          <w:szCs w:val="22"/>
        </w:rPr>
        <w:t>, Christine Shields</w:t>
      </w:r>
    </w:p>
    <w:p w14:paraId="0000000D" w14:textId="77777777" w:rsidR="00A659A8" w:rsidRDefault="00A659A8">
      <w:pPr>
        <w:rPr>
          <w:rFonts w:ascii="Calibri" w:eastAsia="Calibri" w:hAnsi="Calibri" w:cs="Calibri"/>
          <w:sz w:val="22"/>
          <w:szCs w:val="22"/>
        </w:rPr>
      </w:pPr>
    </w:p>
    <w:p w14:paraId="0000000E" w14:textId="77777777" w:rsidR="00A659A8" w:rsidRDefault="00C651E1" w:rsidP="005965FD">
      <w:pPr>
        <w:outlineLvl w:val="0"/>
        <w:rPr>
          <w:rFonts w:ascii="Calibri" w:eastAsia="Calibri" w:hAnsi="Calibri" w:cs="Calibri"/>
          <w:b/>
          <w:sz w:val="22"/>
          <w:szCs w:val="22"/>
        </w:rPr>
      </w:pPr>
      <w:r>
        <w:rPr>
          <w:rFonts w:ascii="Calibri" w:eastAsia="Calibri" w:hAnsi="Calibri" w:cs="Calibri"/>
          <w:b/>
          <w:sz w:val="22"/>
          <w:szCs w:val="22"/>
        </w:rPr>
        <w:t>Pupil Progress &amp; Welfare</w:t>
      </w:r>
    </w:p>
    <w:p w14:paraId="0000000F" w14:textId="77777777" w:rsidR="00A659A8" w:rsidRDefault="00A659A8">
      <w:pPr>
        <w:rPr>
          <w:rFonts w:ascii="Calibri" w:eastAsia="Calibri" w:hAnsi="Calibri" w:cs="Calibri"/>
          <w:sz w:val="22"/>
          <w:szCs w:val="22"/>
        </w:rPr>
      </w:pPr>
    </w:p>
    <w:p w14:paraId="00000010" w14:textId="05F93271" w:rsidR="00A659A8" w:rsidRDefault="00C651E1">
      <w:pPr>
        <w:rPr>
          <w:rFonts w:ascii="Calibri" w:eastAsia="Calibri" w:hAnsi="Calibri" w:cs="Calibri"/>
          <w:sz w:val="22"/>
          <w:szCs w:val="22"/>
        </w:rPr>
      </w:pPr>
      <w:r>
        <w:rPr>
          <w:rFonts w:ascii="Calibri" w:eastAsia="Calibri" w:hAnsi="Calibri" w:cs="Calibri"/>
          <w:sz w:val="22"/>
          <w:szCs w:val="22"/>
        </w:rPr>
        <w:t>Jude Deasey, Simone Roberts, Rita Parmar, Carolyn Hudson</w:t>
      </w:r>
      <w:r w:rsidR="00552792">
        <w:rPr>
          <w:rFonts w:ascii="Calibri" w:eastAsia="Calibri" w:hAnsi="Calibri" w:cs="Calibri"/>
          <w:sz w:val="22"/>
          <w:szCs w:val="22"/>
        </w:rPr>
        <w:t xml:space="preserve"> (Chair)</w:t>
      </w:r>
      <w:r>
        <w:rPr>
          <w:rFonts w:ascii="Calibri" w:eastAsia="Calibri" w:hAnsi="Calibri" w:cs="Calibri"/>
          <w:sz w:val="22"/>
          <w:szCs w:val="22"/>
        </w:rPr>
        <w:t xml:space="preserve">, Valentina </w:t>
      </w:r>
      <w:proofErr w:type="spellStart"/>
      <w:proofErr w:type="gramStart"/>
      <w:r>
        <w:rPr>
          <w:rFonts w:ascii="Calibri" w:eastAsia="Calibri" w:hAnsi="Calibri" w:cs="Calibri"/>
          <w:sz w:val="22"/>
          <w:szCs w:val="22"/>
        </w:rPr>
        <w:t>Ch</w:t>
      </w:r>
      <w:r w:rsidR="00552792">
        <w:rPr>
          <w:rFonts w:ascii="Calibri" w:eastAsia="Calibri" w:hAnsi="Calibri" w:cs="Calibri"/>
          <w:sz w:val="22"/>
          <w:szCs w:val="22"/>
        </w:rPr>
        <w:t>r</w:t>
      </w:r>
      <w:r>
        <w:rPr>
          <w:rFonts w:ascii="Calibri" w:eastAsia="Calibri" w:hAnsi="Calibri" w:cs="Calibri"/>
          <w:sz w:val="22"/>
          <w:szCs w:val="22"/>
        </w:rPr>
        <w:t>istophi</w:t>
      </w:r>
      <w:proofErr w:type="spellEnd"/>
      <w:r w:rsidR="00552792">
        <w:rPr>
          <w:rFonts w:ascii="Calibri" w:eastAsia="Calibri" w:hAnsi="Calibri" w:cs="Calibri"/>
          <w:sz w:val="22"/>
          <w:szCs w:val="22"/>
        </w:rPr>
        <w:t xml:space="preserve">,  </w:t>
      </w:r>
      <w:proofErr w:type="spellStart"/>
      <w:r w:rsidR="00552792">
        <w:rPr>
          <w:rFonts w:ascii="Calibri" w:eastAsia="Calibri" w:hAnsi="Calibri" w:cs="Calibri"/>
          <w:sz w:val="22"/>
          <w:szCs w:val="22"/>
        </w:rPr>
        <w:t>Louiza</w:t>
      </w:r>
      <w:proofErr w:type="spellEnd"/>
      <w:proofErr w:type="gramEnd"/>
      <w:r w:rsidR="00552792">
        <w:rPr>
          <w:rFonts w:ascii="Calibri" w:eastAsia="Calibri" w:hAnsi="Calibri" w:cs="Calibri"/>
          <w:sz w:val="22"/>
          <w:szCs w:val="22"/>
        </w:rPr>
        <w:t xml:space="preserve"> </w:t>
      </w:r>
      <w:proofErr w:type="spellStart"/>
      <w:r w:rsidR="00552792">
        <w:rPr>
          <w:rFonts w:ascii="Calibri" w:eastAsia="Calibri" w:hAnsi="Calibri" w:cs="Calibri"/>
          <w:sz w:val="22"/>
          <w:szCs w:val="22"/>
        </w:rPr>
        <w:t>Tsioupra</w:t>
      </w:r>
      <w:proofErr w:type="spellEnd"/>
      <w:r w:rsidR="00552792">
        <w:rPr>
          <w:rFonts w:ascii="Calibri" w:eastAsia="Calibri" w:hAnsi="Calibri" w:cs="Calibri"/>
          <w:sz w:val="22"/>
          <w:szCs w:val="22"/>
        </w:rPr>
        <w:t>-Davis</w:t>
      </w:r>
      <w:r w:rsidR="00BE53B0">
        <w:rPr>
          <w:rFonts w:ascii="Calibri" w:eastAsia="Calibri" w:hAnsi="Calibri" w:cs="Calibri"/>
          <w:sz w:val="22"/>
          <w:szCs w:val="22"/>
        </w:rPr>
        <w:t>, Marc Greene</w:t>
      </w:r>
      <w:r w:rsidR="00552792">
        <w:rPr>
          <w:rFonts w:ascii="Calibri" w:eastAsia="Calibri" w:hAnsi="Calibri" w:cs="Calibri"/>
          <w:sz w:val="22"/>
          <w:szCs w:val="22"/>
        </w:rPr>
        <w:t xml:space="preserve"> </w:t>
      </w:r>
    </w:p>
    <w:p w14:paraId="00000011" w14:textId="77777777" w:rsidR="00A659A8" w:rsidRDefault="00A659A8">
      <w:pPr>
        <w:rPr>
          <w:rFonts w:ascii="Calibri" w:eastAsia="Calibri" w:hAnsi="Calibri" w:cs="Calibri"/>
          <w:sz w:val="22"/>
          <w:szCs w:val="22"/>
        </w:rPr>
      </w:pPr>
    </w:p>
    <w:p w14:paraId="00000012" w14:textId="5983764E" w:rsidR="00A659A8" w:rsidRDefault="00BA5F4A" w:rsidP="005965FD">
      <w:pPr>
        <w:outlineLvl w:val="0"/>
        <w:rPr>
          <w:rFonts w:ascii="Calibri" w:eastAsia="Calibri" w:hAnsi="Calibri" w:cs="Calibri"/>
          <w:b/>
          <w:sz w:val="22"/>
          <w:szCs w:val="22"/>
        </w:rPr>
      </w:pPr>
      <w:r>
        <w:rPr>
          <w:rFonts w:ascii="Calibri" w:eastAsia="Calibri" w:hAnsi="Calibri" w:cs="Calibri"/>
          <w:b/>
          <w:sz w:val="22"/>
          <w:szCs w:val="22"/>
        </w:rPr>
        <w:t xml:space="preserve">Personnel </w:t>
      </w:r>
    </w:p>
    <w:p w14:paraId="00000013" w14:textId="77777777" w:rsidR="00A659A8" w:rsidRDefault="00A659A8">
      <w:pPr>
        <w:rPr>
          <w:rFonts w:ascii="Calibri" w:eastAsia="Calibri" w:hAnsi="Calibri" w:cs="Calibri"/>
          <w:sz w:val="22"/>
          <w:szCs w:val="22"/>
        </w:rPr>
      </w:pPr>
    </w:p>
    <w:p w14:paraId="00000014" w14:textId="547130AD" w:rsidR="00A659A8" w:rsidRDefault="00C651E1">
      <w:pPr>
        <w:rPr>
          <w:rFonts w:ascii="Calibri" w:eastAsia="Calibri" w:hAnsi="Calibri" w:cs="Calibri"/>
          <w:sz w:val="22"/>
          <w:szCs w:val="22"/>
        </w:rPr>
      </w:pPr>
      <w:r>
        <w:rPr>
          <w:rFonts w:ascii="Calibri" w:eastAsia="Calibri" w:hAnsi="Calibri" w:cs="Calibri"/>
          <w:sz w:val="22"/>
          <w:szCs w:val="22"/>
        </w:rPr>
        <w:t xml:space="preserve">Simone Roberts, </w:t>
      </w:r>
      <w:r w:rsidR="006E4364">
        <w:rPr>
          <w:rFonts w:ascii="Calibri" w:eastAsia="Calibri" w:hAnsi="Calibri" w:cs="Calibri"/>
          <w:sz w:val="22"/>
          <w:szCs w:val="22"/>
        </w:rPr>
        <w:t>Rita Parmar</w:t>
      </w:r>
      <w:r w:rsidR="00D84EE6">
        <w:rPr>
          <w:rFonts w:ascii="Calibri" w:eastAsia="Calibri" w:hAnsi="Calibri" w:cs="Calibri"/>
          <w:sz w:val="22"/>
          <w:szCs w:val="22"/>
        </w:rPr>
        <w:t xml:space="preserve"> (Chair)</w:t>
      </w:r>
      <w:r>
        <w:rPr>
          <w:rFonts w:ascii="Calibri" w:eastAsia="Calibri" w:hAnsi="Calibri" w:cs="Calibri"/>
          <w:sz w:val="22"/>
          <w:szCs w:val="22"/>
        </w:rPr>
        <w:t>,</w:t>
      </w:r>
      <w:r w:rsidR="004D5B20">
        <w:rPr>
          <w:rFonts w:ascii="Calibri" w:eastAsia="Calibri" w:hAnsi="Calibri" w:cs="Calibri"/>
          <w:sz w:val="22"/>
          <w:szCs w:val="22"/>
        </w:rPr>
        <w:t xml:space="preserve"> Janet Frost, Jude Deasey</w:t>
      </w:r>
      <w:r>
        <w:rPr>
          <w:rFonts w:ascii="Calibri" w:eastAsia="Calibri" w:hAnsi="Calibri" w:cs="Calibri"/>
          <w:sz w:val="22"/>
          <w:szCs w:val="22"/>
        </w:rPr>
        <w:t xml:space="preserve">, Carolyn Hudson, </w:t>
      </w:r>
      <w:r w:rsidR="00D84EE6">
        <w:rPr>
          <w:rFonts w:ascii="Calibri" w:eastAsia="Calibri" w:hAnsi="Calibri" w:cs="Calibri"/>
          <w:sz w:val="22"/>
          <w:szCs w:val="22"/>
        </w:rPr>
        <w:t xml:space="preserve">Valentina </w:t>
      </w:r>
      <w:proofErr w:type="spellStart"/>
      <w:r w:rsidR="00D84EE6">
        <w:rPr>
          <w:rFonts w:ascii="Calibri" w:eastAsia="Calibri" w:hAnsi="Calibri" w:cs="Calibri"/>
          <w:sz w:val="22"/>
          <w:szCs w:val="22"/>
        </w:rPr>
        <w:t>Christophi</w:t>
      </w:r>
      <w:proofErr w:type="spellEnd"/>
    </w:p>
    <w:p w14:paraId="00000015" w14:textId="77777777" w:rsidR="00A659A8" w:rsidRDefault="00A659A8">
      <w:pPr>
        <w:rPr>
          <w:rFonts w:ascii="Calibri" w:eastAsia="Calibri" w:hAnsi="Calibri" w:cs="Calibri"/>
          <w:sz w:val="22"/>
          <w:szCs w:val="22"/>
        </w:rPr>
      </w:pPr>
    </w:p>
    <w:p w14:paraId="00000016" w14:textId="77777777" w:rsidR="00A659A8" w:rsidRDefault="00C651E1" w:rsidP="005965FD">
      <w:pPr>
        <w:outlineLvl w:val="0"/>
        <w:rPr>
          <w:rFonts w:ascii="Calibri" w:eastAsia="Calibri" w:hAnsi="Calibri" w:cs="Calibri"/>
          <w:sz w:val="22"/>
          <w:szCs w:val="22"/>
        </w:rPr>
      </w:pPr>
      <w:r>
        <w:rPr>
          <w:rFonts w:ascii="Calibri" w:eastAsia="Calibri" w:hAnsi="Calibri" w:cs="Calibri"/>
          <w:b/>
          <w:sz w:val="22"/>
          <w:szCs w:val="22"/>
        </w:rPr>
        <w:t xml:space="preserve">Headteacher Annual Review – </w:t>
      </w:r>
      <w:r>
        <w:rPr>
          <w:rFonts w:ascii="Calibri" w:eastAsia="Calibri" w:hAnsi="Calibri" w:cs="Calibri"/>
          <w:sz w:val="22"/>
          <w:szCs w:val="22"/>
        </w:rPr>
        <w:t>Janet Frost, Simone Roberts, Rita Parmar</w:t>
      </w:r>
    </w:p>
    <w:p w14:paraId="00000017" w14:textId="77777777" w:rsidR="00A659A8" w:rsidRDefault="00A659A8">
      <w:pPr>
        <w:rPr>
          <w:rFonts w:ascii="Calibri" w:eastAsia="Calibri" w:hAnsi="Calibri" w:cs="Calibri"/>
          <w:sz w:val="22"/>
          <w:szCs w:val="22"/>
        </w:rPr>
      </w:pPr>
    </w:p>
    <w:p w14:paraId="00000018" w14:textId="14A0EB61" w:rsidR="00A659A8" w:rsidRDefault="00C651E1" w:rsidP="005965FD">
      <w:pPr>
        <w:outlineLvl w:val="0"/>
        <w:rPr>
          <w:rFonts w:ascii="Calibri" w:eastAsia="Calibri" w:hAnsi="Calibri" w:cs="Calibri"/>
          <w:sz w:val="22"/>
          <w:szCs w:val="22"/>
        </w:rPr>
      </w:pPr>
      <w:r>
        <w:rPr>
          <w:rFonts w:ascii="Calibri" w:eastAsia="Calibri" w:hAnsi="Calibri" w:cs="Calibri"/>
          <w:b/>
          <w:sz w:val="22"/>
          <w:szCs w:val="22"/>
        </w:rPr>
        <w:t>Pay Committee</w:t>
      </w:r>
      <w:r>
        <w:rPr>
          <w:rFonts w:ascii="Calibri" w:eastAsia="Calibri" w:hAnsi="Calibri" w:cs="Calibri"/>
          <w:sz w:val="22"/>
          <w:szCs w:val="22"/>
        </w:rPr>
        <w:t xml:space="preserve"> – Janet Frost, Simone Roberts, Jonathan Bruck</w:t>
      </w:r>
      <w:r w:rsidR="009A6415">
        <w:rPr>
          <w:rFonts w:ascii="Calibri" w:eastAsia="Calibri" w:hAnsi="Calibri" w:cs="Calibri"/>
          <w:sz w:val="22"/>
          <w:szCs w:val="22"/>
        </w:rPr>
        <w:t xml:space="preserve">, </w:t>
      </w:r>
    </w:p>
    <w:p w14:paraId="00000019" w14:textId="77777777" w:rsidR="00A659A8" w:rsidRDefault="00A659A8">
      <w:pPr>
        <w:rPr>
          <w:rFonts w:ascii="Calibri" w:eastAsia="Calibri" w:hAnsi="Calibri" w:cs="Calibri"/>
          <w:b/>
          <w:sz w:val="22"/>
          <w:szCs w:val="22"/>
        </w:rPr>
      </w:pPr>
    </w:p>
    <w:p w14:paraId="0000001A" w14:textId="77777777" w:rsidR="00A659A8" w:rsidRDefault="00C651E1" w:rsidP="005965FD">
      <w:pPr>
        <w:outlineLvl w:val="0"/>
        <w:rPr>
          <w:rFonts w:ascii="Calibri" w:eastAsia="Calibri" w:hAnsi="Calibri" w:cs="Calibri"/>
          <w:b/>
          <w:sz w:val="22"/>
          <w:szCs w:val="22"/>
          <w:u w:val="single"/>
        </w:rPr>
      </w:pPr>
      <w:r>
        <w:rPr>
          <w:rFonts w:ascii="Calibri" w:eastAsia="Calibri" w:hAnsi="Calibri" w:cs="Calibri"/>
          <w:b/>
          <w:sz w:val="22"/>
          <w:szCs w:val="22"/>
          <w:u w:val="single"/>
        </w:rPr>
        <w:t>LEAD GOVERNORS</w:t>
      </w:r>
    </w:p>
    <w:p w14:paraId="0000001B" w14:textId="77777777" w:rsidR="00A659A8" w:rsidRDefault="00A659A8">
      <w:pPr>
        <w:rPr>
          <w:rFonts w:ascii="Calibri" w:eastAsia="Calibri" w:hAnsi="Calibri" w:cs="Calibri"/>
          <w:b/>
          <w:sz w:val="22"/>
          <w:szCs w:val="22"/>
        </w:rPr>
      </w:pPr>
    </w:p>
    <w:p w14:paraId="0000001C" w14:textId="77777777" w:rsidR="00A659A8" w:rsidRDefault="00C651E1" w:rsidP="005965FD">
      <w:pPr>
        <w:outlineLvl w:val="0"/>
        <w:rPr>
          <w:rFonts w:ascii="Calibri" w:eastAsia="Calibri" w:hAnsi="Calibri" w:cs="Calibri"/>
          <w:color w:val="FF0000"/>
          <w:sz w:val="22"/>
          <w:szCs w:val="22"/>
        </w:rPr>
      </w:pPr>
      <w:r>
        <w:rPr>
          <w:rFonts w:ascii="Calibri" w:eastAsia="Calibri" w:hAnsi="Calibri" w:cs="Calibri"/>
          <w:b/>
          <w:sz w:val="22"/>
          <w:szCs w:val="22"/>
        </w:rPr>
        <w:t>Child Protection/</w:t>
      </w:r>
      <w:r>
        <w:rPr>
          <w:rFonts w:ascii="Calibri" w:eastAsia="Calibri" w:hAnsi="Calibri" w:cs="Calibri"/>
          <w:sz w:val="22"/>
          <w:szCs w:val="22"/>
        </w:rPr>
        <w:t>Safeguarding</w:t>
      </w:r>
      <w:r>
        <w:rPr>
          <w:rFonts w:ascii="Calibri" w:eastAsia="Calibri" w:hAnsi="Calibri" w:cs="Calibri"/>
          <w:color w:val="FF0000"/>
          <w:sz w:val="22"/>
          <w:szCs w:val="22"/>
        </w:rPr>
        <w:t xml:space="preserve"> </w:t>
      </w:r>
      <w:r>
        <w:rPr>
          <w:rFonts w:ascii="Calibri" w:eastAsia="Calibri" w:hAnsi="Calibri" w:cs="Calibri"/>
          <w:sz w:val="22"/>
          <w:szCs w:val="22"/>
        </w:rPr>
        <w:t>– Simone Roberts</w:t>
      </w:r>
    </w:p>
    <w:p w14:paraId="0000001D" w14:textId="77777777" w:rsidR="00A659A8" w:rsidRDefault="00A659A8">
      <w:pPr>
        <w:rPr>
          <w:rFonts w:ascii="Calibri" w:eastAsia="Calibri" w:hAnsi="Calibri" w:cs="Calibri"/>
          <w:sz w:val="22"/>
          <w:szCs w:val="22"/>
        </w:rPr>
      </w:pPr>
    </w:p>
    <w:p w14:paraId="0000001E" w14:textId="77777777" w:rsidR="00A659A8" w:rsidRDefault="00C651E1" w:rsidP="005965FD">
      <w:pPr>
        <w:outlineLvl w:val="0"/>
        <w:rPr>
          <w:rFonts w:ascii="Calibri" w:eastAsia="Calibri" w:hAnsi="Calibri" w:cs="Calibri"/>
          <w:sz w:val="22"/>
          <w:szCs w:val="22"/>
        </w:rPr>
      </w:pPr>
      <w:r>
        <w:rPr>
          <w:rFonts w:ascii="Calibri" w:eastAsia="Calibri" w:hAnsi="Calibri" w:cs="Calibri"/>
          <w:b/>
          <w:sz w:val="22"/>
          <w:szCs w:val="22"/>
        </w:rPr>
        <w:t xml:space="preserve">Inclusion/SEN </w:t>
      </w:r>
      <w:r>
        <w:rPr>
          <w:rFonts w:ascii="Calibri" w:eastAsia="Calibri" w:hAnsi="Calibri" w:cs="Calibri"/>
          <w:sz w:val="22"/>
          <w:szCs w:val="22"/>
        </w:rPr>
        <w:t xml:space="preserve">– </w:t>
      </w:r>
      <w:proofErr w:type="spellStart"/>
      <w:r>
        <w:rPr>
          <w:rFonts w:ascii="Calibri" w:eastAsia="Calibri" w:hAnsi="Calibri" w:cs="Calibri"/>
          <w:sz w:val="22"/>
          <w:szCs w:val="22"/>
        </w:rPr>
        <w:t>Louiza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Tsioupra</w:t>
      </w:r>
      <w:proofErr w:type="spellEnd"/>
      <w:r>
        <w:rPr>
          <w:rFonts w:ascii="Calibri" w:eastAsia="Calibri" w:hAnsi="Calibri" w:cs="Calibri"/>
          <w:sz w:val="22"/>
          <w:szCs w:val="22"/>
        </w:rPr>
        <w:t>-Davis</w:t>
      </w:r>
    </w:p>
    <w:p w14:paraId="0000001F" w14:textId="77777777" w:rsidR="00A659A8" w:rsidRDefault="00A659A8">
      <w:pPr>
        <w:rPr>
          <w:rFonts w:ascii="Calibri" w:eastAsia="Calibri" w:hAnsi="Calibri" w:cs="Calibri"/>
          <w:sz w:val="22"/>
          <w:szCs w:val="22"/>
        </w:rPr>
      </w:pPr>
    </w:p>
    <w:p w14:paraId="00000020" w14:textId="339FB9C9" w:rsidR="00A659A8" w:rsidRDefault="00C651E1" w:rsidP="005965FD">
      <w:pPr>
        <w:outlineLvl w:val="0"/>
        <w:rPr>
          <w:rFonts w:ascii="Calibri" w:eastAsia="Calibri" w:hAnsi="Calibri" w:cs="Calibri"/>
          <w:sz w:val="22"/>
          <w:szCs w:val="22"/>
        </w:rPr>
      </w:pPr>
      <w:r>
        <w:rPr>
          <w:rFonts w:ascii="Calibri" w:eastAsia="Calibri" w:hAnsi="Calibri" w:cs="Calibri"/>
          <w:b/>
          <w:sz w:val="22"/>
          <w:szCs w:val="22"/>
        </w:rPr>
        <w:t>Health &amp; Safety</w:t>
      </w:r>
      <w:r>
        <w:rPr>
          <w:rFonts w:ascii="Calibri" w:eastAsia="Calibri" w:hAnsi="Calibri" w:cs="Calibri"/>
          <w:sz w:val="22"/>
          <w:szCs w:val="22"/>
        </w:rPr>
        <w:t xml:space="preserve"> – </w:t>
      </w:r>
      <w:r w:rsidR="001A523F">
        <w:rPr>
          <w:rFonts w:ascii="Calibri" w:eastAsia="Calibri" w:hAnsi="Calibri" w:cs="Calibri"/>
          <w:sz w:val="22"/>
          <w:szCs w:val="22"/>
        </w:rPr>
        <w:t xml:space="preserve"> </w:t>
      </w:r>
      <w:r>
        <w:rPr>
          <w:rFonts w:ascii="Calibri" w:eastAsia="Calibri" w:hAnsi="Calibri" w:cs="Calibri"/>
          <w:sz w:val="22"/>
          <w:szCs w:val="22"/>
        </w:rPr>
        <w:t xml:space="preserve"> </w:t>
      </w:r>
      <w:r w:rsidR="004D2E26">
        <w:rPr>
          <w:rFonts w:ascii="Calibri" w:eastAsia="Calibri" w:hAnsi="Calibri" w:cs="Calibri"/>
          <w:sz w:val="22"/>
          <w:szCs w:val="22"/>
        </w:rPr>
        <w:t>Marc Greene</w:t>
      </w:r>
    </w:p>
    <w:p w14:paraId="00000021" w14:textId="77777777" w:rsidR="00A659A8" w:rsidRDefault="00A659A8">
      <w:pPr>
        <w:rPr>
          <w:rFonts w:ascii="Calibri" w:eastAsia="Calibri" w:hAnsi="Calibri" w:cs="Calibri"/>
          <w:sz w:val="22"/>
          <w:szCs w:val="22"/>
        </w:rPr>
      </w:pPr>
    </w:p>
    <w:p w14:paraId="00000022" w14:textId="77777777" w:rsidR="00A659A8" w:rsidRDefault="00C651E1" w:rsidP="005965FD">
      <w:pPr>
        <w:outlineLvl w:val="0"/>
        <w:rPr>
          <w:rFonts w:ascii="Calibri" w:eastAsia="Calibri" w:hAnsi="Calibri" w:cs="Calibri"/>
          <w:sz w:val="22"/>
          <w:szCs w:val="22"/>
        </w:rPr>
      </w:pPr>
      <w:r>
        <w:rPr>
          <w:rFonts w:ascii="Calibri" w:eastAsia="Calibri" w:hAnsi="Calibri" w:cs="Calibri"/>
          <w:b/>
          <w:sz w:val="22"/>
          <w:szCs w:val="22"/>
        </w:rPr>
        <w:t>Pupil Outcomes</w:t>
      </w:r>
      <w:r>
        <w:rPr>
          <w:rFonts w:ascii="Calibri" w:eastAsia="Calibri" w:hAnsi="Calibri" w:cs="Calibri"/>
          <w:sz w:val="22"/>
          <w:szCs w:val="22"/>
        </w:rPr>
        <w:t xml:space="preserve"> – Simone Roberts</w:t>
      </w:r>
    </w:p>
    <w:p w14:paraId="00000023" w14:textId="77777777" w:rsidR="00A659A8" w:rsidRDefault="00A659A8">
      <w:pPr>
        <w:rPr>
          <w:rFonts w:ascii="Calibri" w:eastAsia="Calibri" w:hAnsi="Calibri" w:cs="Calibri"/>
          <w:sz w:val="22"/>
          <w:szCs w:val="22"/>
        </w:rPr>
      </w:pPr>
    </w:p>
    <w:p w14:paraId="00000024" w14:textId="77777777" w:rsidR="00A659A8" w:rsidRDefault="00C651E1" w:rsidP="005965FD">
      <w:pPr>
        <w:outlineLvl w:val="0"/>
        <w:rPr>
          <w:rFonts w:ascii="Calibri" w:eastAsia="Calibri" w:hAnsi="Calibri" w:cs="Calibri"/>
          <w:sz w:val="22"/>
          <w:szCs w:val="22"/>
        </w:rPr>
      </w:pPr>
      <w:proofErr w:type="spellStart"/>
      <w:r>
        <w:rPr>
          <w:rFonts w:ascii="Calibri" w:eastAsia="Calibri" w:hAnsi="Calibri" w:cs="Calibri"/>
          <w:b/>
          <w:sz w:val="22"/>
          <w:szCs w:val="22"/>
        </w:rPr>
        <w:t>Maths</w:t>
      </w:r>
      <w:proofErr w:type="spellEnd"/>
      <w:r>
        <w:rPr>
          <w:rFonts w:ascii="Calibri" w:eastAsia="Calibri" w:hAnsi="Calibri" w:cs="Calibri"/>
          <w:sz w:val="22"/>
          <w:szCs w:val="22"/>
        </w:rPr>
        <w:t xml:space="preserve"> – Rita Parmar</w:t>
      </w:r>
    </w:p>
    <w:p w14:paraId="00000025" w14:textId="77777777" w:rsidR="00A659A8" w:rsidRDefault="00A659A8">
      <w:pPr>
        <w:rPr>
          <w:rFonts w:ascii="Calibri" w:eastAsia="Calibri" w:hAnsi="Calibri" w:cs="Calibri"/>
          <w:sz w:val="22"/>
          <w:szCs w:val="22"/>
        </w:rPr>
      </w:pPr>
    </w:p>
    <w:p w14:paraId="00000026" w14:textId="77777777" w:rsidR="00A659A8" w:rsidRDefault="00C651E1" w:rsidP="005965FD">
      <w:pPr>
        <w:outlineLvl w:val="0"/>
        <w:rPr>
          <w:rFonts w:ascii="Calibri" w:eastAsia="Calibri" w:hAnsi="Calibri" w:cs="Calibri"/>
          <w:sz w:val="22"/>
          <w:szCs w:val="22"/>
        </w:rPr>
      </w:pPr>
      <w:r>
        <w:rPr>
          <w:rFonts w:ascii="Calibri" w:eastAsia="Calibri" w:hAnsi="Calibri" w:cs="Calibri"/>
          <w:b/>
          <w:sz w:val="22"/>
          <w:szCs w:val="22"/>
        </w:rPr>
        <w:t>English</w:t>
      </w:r>
      <w:r>
        <w:rPr>
          <w:rFonts w:ascii="Calibri" w:eastAsia="Calibri" w:hAnsi="Calibri" w:cs="Calibri"/>
          <w:sz w:val="22"/>
          <w:szCs w:val="22"/>
        </w:rPr>
        <w:t xml:space="preserve"> – Carolyn Hudson</w:t>
      </w:r>
    </w:p>
    <w:p w14:paraId="00000027" w14:textId="77777777" w:rsidR="00A659A8" w:rsidRDefault="00A659A8">
      <w:pPr>
        <w:rPr>
          <w:rFonts w:ascii="Calibri" w:eastAsia="Calibri" w:hAnsi="Calibri" w:cs="Calibri"/>
          <w:sz w:val="22"/>
          <w:szCs w:val="22"/>
        </w:rPr>
      </w:pPr>
    </w:p>
    <w:p w14:paraId="00000028" w14:textId="5E5B2292" w:rsidR="00A659A8" w:rsidRDefault="00C651E1" w:rsidP="005965FD">
      <w:pPr>
        <w:outlineLvl w:val="0"/>
        <w:rPr>
          <w:rFonts w:ascii="Calibri" w:eastAsia="Calibri" w:hAnsi="Calibri" w:cs="Calibri"/>
          <w:sz w:val="22"/>
          <w:szCs w:val="22"/>
        </w:rPr>
      </w:pPr>
      <w:r>
        <w:rPr>
          <w:rFonts w:ascii="Calibri" w:eastAsia="Calibri" w:hAnsi="Calibri" w:cs="Calibri"/>
          <w:b/>
          <w:sz w:val="22"/>
          <w:szCs w:val="22"/>
        </w:rPr>
        <w:t>EYFS</w:t>
      </w:r>
      <w:r>
        <w:rPr>
          <w:rFonts w:ascii="Calibri" w:eastAsia="Calibri" w:hAnsi="Calibri" w:cs="Calibri"/>
          <w:sz w:val="22"/>
          <w:szCs w:val="22"/>
        </w:rPr>
        <w:t xml:space="preserve"> – </w:t>
      </w:r>
      <w:r w:rsidR="001A523F">
        <w:rPr>
          <w:rFonts w:ascii="Calibri" w:eastAsia="Calibri" w:hAnsi="Calibri" w:cs="Calibri"/>
          <w:sz w:val="22"/>
          <w:szCs w:val="22"/>
        </w:rPr>
        <w:t xml:space="preserve">Valentina </w:t>
      </w:r>
      <w:proofErr w:type="spellStart"/>
      <w:r w:rsidR="001A523F">
        <w:rPr>
          <w:rFonts w:ascii="Calibri" w:eastAsia="Calibri" w:hAnsi="Calibri" w:cs="Calibri"/>
          <w:sz w:val="22"/>
          <w:szCs w:val="22"/>
        </w:rPr>
        <w:t>Christophi</w:t>
      </w:r>
      <w:proofErr w:type="spellEnd"/>
      <w:r w:rsidR="001A523F">
        <w:rPr>
          <w:rFonts w:ascii="Calibri" w:eastAsia="Calibri" w:hAnsi="Calibri" w:cs="Calibri"/>
          <w:sz w:val="22"/>
          <w:szCs w:val="22"/>
        </w:rPr>
        <w:t>/</w:t>
      </w:r>
      <w:r>
        <w:rPr>
          <w:rFonts w:ascii="Calibri" w:eastAsia="Calibri" w:hAnsi="Calibri" w:cs="Calibri"/>
          <w:sz w:val="22"/>
          <w:szCs w:val="22"/>
        </w:rPr>
        <w:t xml:space="preserve"> Carolyn Hudson</w:t>
      </w:r>
    </w:p>
    <w:p w14:paraId="00000029" w14:textId="77777777" w:rsidR="00A659A8" w:rsidRDefault="00A659A8">
      <w:pPr>
        <w:rPr>
          <w:rFonts w:ascii="Calibri" w:eastAsia="Calibri" w:hAnsi="Calibri" w:cs="Calibri"/>
          <w:sz w:val="22"/>
          <w:szCs w:val="22"/>
        </w:rPr>
      </w:pPr>
    </w:p>
    <w:p w14:paraId="5F5021DA" w14:textId="7FF33A5E" w:rsidR="009A5532" w:rsidRDefault="009A5532" w:rsidP="005965FD">
      <w:pPr>
        <w:outlineLvl w:val="0"/>
        <w:rPr>
          <w:rFonts w:ascii="Calibri" w:eastAsia="Calibri" w:hAnsi="Calibri" w:cs="Calibri"/>
          <w:b/>
          <w:sz w:val="22"/>
          <w:szCs w:val="22"/>
        </w:rPr>
      </w:pPr>
      <w:r>
        <w:rPr>
          <w:rFonts w:ascii="Calibri" w:eastAsia="Calibri" w:hAnsi="Calibri" w:cs="Calibri"/>
          <w:b/>
          <w:sz w:val="22"/>
          <w:szCs w:val="22"/>
        </w:rPr>
        <w:t>Science</w:t>
      </w:r>
      <w:r w:rsidR="00306B84">
        <w:rPr>
          <w:rFonts w:ascii="Calibri" w:eastAsia="Calibri" w:hAnsi="Calibri" w:cs="Calibri"/>
          <w:b/>
          <w:sz w:val="22"/>
          <w:szCs w:val="22"/>
        </w:rPr>
        <w:t xml:space="preserve"> – </w:t>
      </w:r>
      <w:r w:rsidR="00306B84" w:rsidRPr="00306B84">
        <w:rPr>
          <w:rFonts w:ascii="Calibri" w:eastAsia="Calibri" w:hAnsi="Calibri" w:cs="Calibri"/>
          <w:sz w:val="22"/>
          <w:szCs w:val="22"/>
        </w:rPr>
        <w:t>Kathy Levine</w:t>
      </w:r>
    </w:p>
    <w:p w14:paraId="5DFA92A2" w14:textId="77777777" w:rsidR="009A5532" w:rsidRDefault="009A5532" w:rsidP="005965FD">
      <w:pPr>
        <w:outlineLvl w:val="0"/>
        <w:rPr>
          <w:rFonts w:ascii="Calibri" w:eastAsia="Calibri" w:hAnsi="Calibri" w:cs="Calibri"/>
          <w:b/>
          <w:sz w:val="22"/>
          <w:szCs w:val="22"/>
        </w:rPr>
      </w:pPr>
    </w:p>
    <w:p w14:paraId="3E9A0B71" w14:textId="206F4289" w:rsidR="009A5532" w:rsidRDefault="009A5532" w:rsidP="005965FD">
      <w:pPr>
        <w:outlineLvl w:val="0"/>
        <w:rPr>
          <w:rFonts w:ascii="Calibri" w:eastAsia="Calibri" w:hAnsi="Calibri" w:cs="Calibri"/>
          <w:b/>
          <w:sz w:val="22"/>
          <w:szCs w:val="22"/>
        </w:rPr>
      </w:pPr>
      <w:r>
        <w:rPr>
          <w:rFonts w:ascii="Calibri" w:eastAsia="Calibri" w:hAnsi="Calibri" w:cs="Calibri"/>
          <w:b/>
          <w:sz w:val="22"/>
          <w:szCs w:val="22"/>
        </w:rPr>
        <w:t xml:space="preserve">Humanities </w:t>
      </w:r>
      <w:r w:rsidR="00306B84">
        <w:rPr>
          <w:rFonts w:ascii="Calibri" w:eastAsia="Calibri" w:hAnsi="Calibri" w:cs="Calibri"/>
          <w:b/>
          <w:sz w:val="22"/>
          <w:szCs w:val="22"/>
        </w:rPr>
        <w:t>–</w:t>
      </w:r>
      <w:r>
        <w:rPr>
          <w:rFonts w:ascii="Calibri" w:eastAsia="Calibri" w:hAnsi="Calibri" w:cs="Calibri"/>
          <w:b/>
          <w:sz w:val="22"/>
          <w:szCs w:val="22"/>
        </w:rPr>
        <w:t xml:space="preserve"> </w:t>
      </w:r>
      <w:r w:rsidR="00306B84" w:rsidRPr="00306B84">
        <w:rPr>
          <w:rFonts w:ascii="Calibri" w:eastAsia="Calibri" w:hAnsi="Calibri" w:cs="Calibri"/>
          <w:sz w:val="22"/>
          <w:szCs w:val="22"/>
        </w:rPr>
        <w:t>Janet Frost</w:t>
      </w:r>
    </w:p>
    <w:p w14:paraId="56CE2CD0" w14:textId="77777777" w:rsidR="009A5532" w:rsidRDefault="009A5532" w:rsidP="005965FD">
      <w:pPr>
        <w:outlineLvl w:val="0"/>
        <w:rPr>
          <w:rFonts w:ascii="Calibri" w:eastAsia="Calibri" w:hAnsi="Calibri" w:cs="Calibri"/>
          <w:b/>
          <w:sz w:val="22"/>
          <w:szCs w:val="22"/>
        </w:rPr>
      </w:pPr>
    </w:p>
    <w:p w14:paraId="70D83268" w14:textId="5A812BA4" w:rsidR="009A5532" w:rsidRPr="009A5532" w:rsidRDefault="009A5532" w:rsidP="005965FD">
      <w:pPr>
        <w:outlineLvl w:val="0"/>
        <w:rPr>
          <w:rFonts w:ascii="Calibri" w:eastAsia="Calibri" w:hAnsi="Calibri" w:cs="Calibri"/>
          <w:sz w:val="22"/>
          <w:szCs w:val="22"/>
        </w:rPr>
      </w:pPr>
      <w:r>
        <w:rPr>
          <w:rFonts w:ascii="Calibri" w:eastAsia="Calibri" w:hAnsi="Calibri" w:cs="Calibri"/>
          <w:b/>
          <w:sz w:val="22"/>
          <w:szCs w:val="22"/>
        </w:rPr>
        <w:lastRenderedPageBreak/>
        <w:t xml:space="preserve">PHSE/RSE – </w:t>
      </w:r>
      <w:proofErr w:type="spellStart"/>
      <w:r w:rsidRPr="009A5532">
        <w:rPr>
          <w:rFonts w:ascii="Calibri" w:eastAsia="Calibri" w:hAnsi="Calibri" w:cs="Calibri"/>
          <w:sz w:val="22"/>
          <w:szCs w:val="22"/>
        </w:rPr>
        <w:t>Louiza</w:t>
      </w:r>
      <w:proofErr w:type="spellEnd"/>
      <w:r w:rsidRPr="009A5532">
        <w:rPr>
          <w:rFonts w:ascii="Calibri" w:eastAsia="Calibri" w:hAnsi="Calibri" w:cs="Calibri"/>
          <w:sz w:val="22"/>
          <w:szCs w:val="22"/>
        </w:rPr>
        <w:t xml:space="preserve"> </w:t>
      </w:r>
      <w:proofErr w:type="spellStart"/>
      <w:r w:rsidRPr="009A5532">
        <w:rPr>
          <w:rFonts w:ascii="Calibri" w:eastAsia="Calibri" w:hAnsi="Calibri" w:cs="Calibri"/>
          <w:sz w:val="22"/>
          <w:szCs w:val="22"/>
        </w:rPr>
        <w:t>Tsiopura</w:t>
      </w:r>
      <w:proofErr w:type="spellEnd"/>
      <w:r w:rsidRPr="009A5532">
        <w:rPr>
          <w:rFonts w:ascii="Calibri" w:eastAsia="Calibri" w:hAnsi="Calibri" w:cs="Calibri"/>
          <w:sz w:val="22"/>
          <w:szCs w:val="22"/>
        </w:rPr>
        <w:t>-Davis</w:t>
      </w:r>
      <w:r w:rsidR="00FB166E">
        <w:rPr>
          <w:rFonts w:ascii="Calibri" w:eastAsia="Calibri" w:hAnsi="Calibri" w:cs="Calibri"/>
          <w:sz w:val="22"/>
          <w:szCs w:val="22"/>
        </w:rPr>
        <w:t xml:space="preserve"> &amp; Rita Parmar</w:t>
      </w:r>
    </w:p>
    <w:p w14:paraId="0000002B" w14:textId="77777777" w:rsidR="00A659A8" w:rsidRDefault="00A659A8">
      <w:pPr>
        <w:rPr>
          <w:rFonts w:ascii="Calibri" w:eastAsia="Calibri" w:hAnsi="Calibri" w:cs="Calibri"/>
          <w:sz w:val="22"/>
          <w:szCs w:val="22"/>
        </w:rPr>
      </w:pPr>
    </w:p>
    <w:p w14:paraId="0000002C" w14:textId="77777777" w:rsidR="00A659A8" w:rsidRDefault="00C651E1" w:rsidP="005965FD">
      <w:pPr>
        <w:outlineLvl w:val="0"/>
        <w:rPr>
          <w:rFonts w:ascii="Calibri" w:eastAsia="Calibri" w:hAnsi="Calibri" w:cs="Calibri"/>
          <w:sz w:val="22"/>
          <w:szCs w:val="22"/>
        </w:rPr>
      </w:pPr>
      <w:r>
        <w:rPr>
          <w:rFonts w:ascii="Calibri" w:eastAsia="Calibri" w:hAnsi="Calibri" w:cs="Calibri"/>
          <w:b/>
          <w:sz w:val="22"/>
          <w:szCs w:val="22"/>
        </w:rPr>
        <w:t>Sport</w:t>
      </w:r>
      <w:r>
        <w:rPr>
          <w:rFonts w:ascii="Calibri" w:eastAsia="Calibri" w:hAnsi="Calibri" w:cs="Calibri"/>
          <w:sz w:val="22"/>
          <w:szCs w:val="22"/>
        </w:rPr>
        <w:t xml:space="preserve"> - Jonathan Bruck</w:t>
      </w:r>
    </w:p>
    <w:p w14:paraId="0000002D" w14:textId="77777777" w:rsidR="00A659A8" w:rsidRDefault="00A659A8">
      <w:pPr>
        <w:rPr>
          <w:rFonts w:ascii="Calibri" w:eastAsia="Calibri" w:hAnsi="Calibri" w:cs="Calibri"/>
          <w:sz w:val="22"/>
          <w:szCs w:val="22"/>
        </w:rPr>
      </w:pPr>
    </w:p>
    <w:p w14:paraId="0000002E" w14:textId="3E1D0EEB" w:rsidR="00A659A8" w:rsidRDefault="00C651E1" w:rsidP="005965FD">
      <w:pPr>
        <w:outlineLvl w:val="0"/>
        <w:rPr>
          <w:rFonts w:ascii="Calibri" w:eastAsia="Calibri" w:hAnsi="Calibri" w:cs="Calibri"/>
          <w:sz w:val="22"/>
          <w:szCs w:val="22"/>
        </w:rPr>
      </w:pPr>
      <w:r>
        <w:rPr>
          <w:rFonts w:ascii="Calibri" w:eastAsia="Calibri" w:hAnsi="Calibri" w:cs="Calibri"/>
          <w:b/>
          <w:sz w:val="22"/>
          <w:szCs w:val="22"/>
        </w:rPr>
        <w:t>Pupil Premium</w:t>
      </w:r>
      <w:r>
        <w:rPr>
          <w:rFonts w:ascii="Calibri" w:eastAsia="Calibri" w:hAnsi="Calibri" w:cs="Calibri"/>
          <w:sz w:val="22"/>
          <w:szCs w:val="22"/>
        </w:rPr>
        <w:t xml:space="preserve"> </w:t>
      </w:r>
      <w:r>
        <w:rPr>
          <w:rFonts w:ascii="Calibri" w:eastAsia="Calibri" w:hAnsi="Calibri" w:cs="Calibri"/>
          <w:b/>
          <w:sz w:val="22"/>
          <w:szCs w:val="22"/>
        </w:rPr>
        <w:t>/ Looked After children</w:t>
      </w:r>
      <w:r w:rsidR="00306B84">
        <w:rPr>
          <w:rFonts w:ascii="Calibri" w:eastAsia="Calibri" w:hAnsi="Calibri" w:cs="Calibri"/>
          <w:sz w:val="22"/>
          <w:szCs w:val="22"/>
        </w:rPr>
        <w:t xml:space="preserve"> – Rita Parma</w:t>
      </w:r>
      <w:r>
        <w:rPr>
          <w:rFonts w:ascii="Calibri" w:eastAsia="Calibri" w:hAnsi="Calibri" w:cs="Calibri"/>
          <w:sz w:val="22"/>
          <w:szCs w:val="22"/>
        </w:rPr>
        <w:t>r</w:t>
      </w:r>
    </w:p>
    <w:p w14:paraId="0000002F" w14:textId="77777777" w:rsidR="00A659A8" w:rsidRDefault="00A659A8">
      <w:pPr>
        <w:rPr>
          <w:rFonts w:ascii="Calibri" w:eastAsia="Calibri" w:hAnsi="Calibri" w:cs="Calibri"/>
          <w:sz w:val="22"/>
          <w:szCs w:val="22"/>
        </w:rPr>
      </w:pPr>
    </w:p>
    <w:p w14:paraId="00000030" w14:textId="52A9C4D7" w:rsidR="00A659A8" w:rsidRDefault="00C651E1">
      <w:pPr>
        <w:rPr>
          <w:rFonts w:ascii="Calibri" w:eastAsia="Calibri" w:hAnsi="Calibri" w:cs="Calibri"/>
          <w:sz w:val="22"/>
          <w:szCs w:val="22"/>
        </w:rPr>
      </w:pPr>
      <w:r>
        <w:rPr>
          <w:rFonts w:ascii="Calibri" w:eastAsia="Calibri" w:hAnsi="Calibri" w:cs="Calibri"/>
          <w:b/>
          <w:sz w:val="22"/>
          <w:szCs w:val="22"/>
        </w:rPr>
        <w:t xml:space="preserve">Staff </w:t>
      </w:r>
      <w:r w:rsidR="003B6BC5">
        <w:rPr>
          <w:rFonts w:ascii="Calibri" w:eastAsia="Calibri" w:hAnsi="Calibri" w:cs="Calibri"/>
          <w:b/>
          <w:sz w:val="22"/>
          <w:szCs w:val="22"/>
        </w:rPr>
        <w:t xml:space="preserve">&amp; Pupil </w:t>
      </w:r>
      <w:r>
        <w:rPr>
          <w:rFonts w:ascii="Calibri" w:eastAsia="Calibri" w:hAnsi="Calibri" w:cs="Calibri"/>
          <w:b/>
          <w:sz w:val="22"/>
          <w:szCs w:val="22"/>
        </w:rPr>
        <w:t>Wellbeing</w:t>
      </w:r>
      <w:r>
        <w:rPr>
          <w:rFonts w:ascii="Calibri" w:eastAsia="Calibri" w:hAnsi="Calibri" w:cs="Calibri"/>
          <w:sz w:val="22"/>
          <w:szCs w:val="22"/>
        </w:rPr>
        <w:t xml:space="preserve"> – </w:t>
      </w:r>
      <w:r w:rsidR="00306B84">
        <w:rPr>
          <w:rFonts w:ascii="Calibri" w:eastAsia="Calibri" w:hAnsi="Calibri" w:cs="Calibri"/>
          <w:sz w:val="22"/>
          <w:szCs w:val="22"/>
        </w:rPr>
        <w:t xml:space="preserve">Valentina </w:t>
      </w:r>
      <w:proofErr w:type="spellStart"/>
      <w:r w:rsidR="00306B84">
        <w:rPr>
          <w:rFonts w:ascii="Calibri" w:eastAsia="Calibri" w:hAnsi="Calibri" w:cs="Calibri"/>
          <w:sz w:val="22"/>
          <w:szCs w:val="22"/>
        </w:rPr>
        <w:t>Christophi</w:t>
      </w:r>
      <w:proofErr w:type="spellEnd"/>
      <w:r>
        <w:rPr>
          <w:rFonts w:ascii="Calibri" w:eastAsia="Calibri" w:hAnsi="Calibri" w:cs="Calibri"/>
          <w:sz w:val="22"/>
          <w:szCs w:val="22"/>
        </w:rPr>
        <w:t xml:space="preserve"> &amp; </w:t>
      </w:r>
      <w:proofErr w:type="spellStart"/>
      <w:r>
        <w:rPr>
          <w:rFonts w:ascii="Calibri" w:eastAsia="Calibri" w:hAnsi="Calibri" w:cs="Calibri"/>
          <w:sz w:val="22"/>
          <w:szCs w:val="22"/>
        </w:rPr>
        <w:t>Louiza</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Tsioupra</w:t>
      </w:r>
      <w:proofErr w:type="spellEnd"/>
      <w:r>
        <w:rPr>
          <w:rFonts w:ascii="Calibri" w:eastAsia="Calibri" w:hAnsi="Calibri" w:cs="Calibri"/>
          <w:sz w:val="22"/>
          <w:szCs w:val="22"/>
        </w:rPr>
        <w:t>-Davis</w:t>
      </w:r>
    </w:p>
    <w:p w14:paraId="00000031" w14:textId="77777777" w:rsidR="00A659A8" w:rsidRDefault="00A659A8">
      <w:pPr>
        <w:rPr>
          <w:rFonts w:ascii="Calibri" w:eastAsia="Calibri" w:hAnsi="Calibri" w:cs="Calibri"/>
          <w:sz w:val="22"/>
          <w:szCs w:val="22"/>
        </w:rPr>
      </w:pPr>
    </w:p>
    <w:sectPr w:rsidR="00A659A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A8"/>
    <w:rsid w:val="0003126D"/>
    <w:rsid w:val="001138DA"/>
    <w:rsid w:val="001A523F"/>
    <w:rsid w:val="002A0DBA"/>
    <w:rsid w:val="00306B84"/>
    <w:rsid w:val="003B6BC5"/>
    <w:rsid w:val="00420FF4"/>
    <w:rsid w:val="004D2E26"/>
    <w:rsid w:val="004D5B20"/>
    <w:rsid w:val="00552792"/>
    <w:rsid w:val="005965FD"/>
    <w:rsid w:val="00641072"/>
    <w:rsid w:val="006E4364"/>
    <w:rsid w:val="008D1F8A"/>
    <w:rsid w:val="009A5532"/>
    <w:rsid w:val="009A6415"/>
    <w:rsid w:val="00A659A8"/>
    <w:rsid w:val="00BA5F4A"/>
    <w:rsid w:val="00BE53B0"/>
    <w:rsid w:val="00C651E1"/>
    <w:rsid w:val="00CD5DDA"/>
    <w:rsid w:val="00D84EE6"/>
    <w:rsid w:val="00FB1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BDB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roberts</cp:lastModifiedBy>
  <cp:revision>2</cp:revision>
  <dcterms:created xsi:type="dcterms:W3CDTF">2021-05-05T10:31:00Z</dcterms:created>
  <dcterms:modified xsi:type="dcterms:W3CDTF">2021-05-05T10:31:00Z</dcterms:modified>
</cp:coreProperties>
</file>